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483D" w14:textId="5F917ECD" w:rsidR="002947DB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pPr w:leftFromText="141" w:rightFromText="141" w:vertAnchor="text" w:tblpX="6024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7"/>
      </w:tblGrid>
      <w:tr w:rsidR="002947DB" w:rsidRPr="001D68A8" w14:paraId="5FC37059" w14:textId="77777777" w:rsidTr="009E596F">
        <w:trPr>
          <w:trHeight w:val="988"/>
        </w:trPr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7507C" w14:textId="26E7C0BE" w:rsidR="002947DB" w:rsidRPr="001D68A8" w:rsidRDefault="002947DB" w:rsidP="002947DB">
            <w:pPr>
              <w:pStyle w:val="Titolo3"/>
              <w:keepLines w:val="0"/>
              <w:numPr>
                <w:ilvl w:val="1"/>
                <w:numId w:val="31"/>
              </w:numPr>
              <w:suppressAutoHyphens/>
              <w:spacing w:before="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>NUMERO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SERIALE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MARCA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/CHE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DA BOLLO DA € 16,00</w:t>
            </w:r>
          </w:p>
          <w:p w14:paraId="4957767E" w14:textId="5B0773AB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26EAF" w:rsidRPr="001D68A8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3B69AA9F" w14:textId="77777777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D278B" w14:textId="660BECAB" w:rsidR="00DD15BD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048EB75E" w14:textId="77777777" w:rsidR="002947DB" w:rsidRPr="001D68A8" w:rsidRDefault="002947DB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3F04FCDF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032A2DFB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7B1D5F1D" w14:textId="25F4BAFD" w:rsidR="0030107B" w:rsidRPr="001D68A8" w:rsidRDefault="0030107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4E357295" w14:textId="77777777" w:rsidR="00D1041D" w:rsidRPr="00D1041D" w:rsidRDefault="00D1041D" w:rsidP="00D1041D">
            <w:pPr>
              <w:pStyle w:val="Titolo2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</w:pPr>
            <w:r w:rsidRPr="00D1041D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>AFFIDAMENTO IN CONCESSIONE DEL SERVIZIO DI GESTIONE, RISCOSSIONE ORDINARIA E COATTIVA ED ACCERTAMENTO DEL CANONE UNICO PATRIMONIALE E MERCATALE E DEL SERVIZIO DELLA RISCOSSIONE COATTIVA DELLE ENTRATE TRIBUTARIE E ALTRE ENTRATE COMUNALI</w:t>
            </w:r>
          </w:p>
          <w:p w14:paraId="5A140B6A" w14:textId="06314D0A" w:rsidR="00FC48C5" w:rsidRPr="00C469D0" w:rsidRDefault="00C469D0" w:rsidP="00C469D0">
            <w:pPr>
              <w:pStyle w:val="Titolo2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</w:pPr>
            <w:r w:rsidRPr="00C469D0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 xml:space="preserve">CIG: </w:t>
            </w:r>
            <w:r w:rsidRPr="00C469D0">
              <w:rPr>
                <w:rFonts w:ascii="Arial" w:hAnsi="Arial" w:cs="Arial"/>
                <w:b/>
                <w:bCs/>
                <w:sz w:val="24"/>
                <w:szCs w:val="24"/>
                <w:lang w:val="x-none"/>
              </w:rPr>
              <w:t>B8BEF57C94</w:t>
            </w:r>
          </w:p>
          <w:p w14:paraId="4BD4BBAC" w14:textId="77777777" w:rsidR="00FC48C5" w:rsidRDefault="00FC48C5" w:rsidP="00FC48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035309" w14:textId="7F3C6AA8" w:rsidR="0015629E" w:rsidRPr="00FC48C5" w:rsidRDefault="0015629E" w:rsidP="00FC48C5">
            <w:pPr>
              <w:autoSpaceDE w:val="0"/>
              <w:autoSpaceDN w:val="0"/>
              <w:adjustRightInd w:val="0"/>
              <w:jc w:val="center"/>
              <w:rPr>
                <w:rFonts w:ascii="Aptos" w:hAnsi="Aptos" w:cs="TimesNewRoman"/>
                <w:b/>
                <w:bCs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335CBD" w:rsidRDefault="00217FA3" w:rsidP="0030107B">
      <w:pPr>
        <w:jc w:val="both"/>
        <w:rPr>
          <w:rFonts w:ascii="Arial" w:eastAsia="Times New Roman" w:hAnsi="Arial" w:cs="Arial"/>
          <w:b/>
          <w:bCs/>
          <w:kern w:val="3"/>
        </w:rPr>
      </w:pPr>
    </w:p>
    <w:p w14:paraId="57498A14" w14:textId="4CDF9033" w:rsidR="001D68A8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sottoscritto…………………………………………………………………………………………</w:t>
      </w:r>
      <w:r w:rsidR="009E09C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3B33374C" w14:textId="7CFB7F24" w:rsidR="00DD15BD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nato a ……………………………………</w:t>
      </w:r>
    </w:p>
    <w:p w14:paraId="148282A8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………………………………………………………….</w:t>
      </w:r>
    </w:p>
    <w:p w14:paraId="36DD2318" w14:textId="3E7C7DC2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nella sua qualità di Titolare / Legale Rappresentante / Mandatario / Procuratore Speciale dell’</w:t>
      </w:r>
      <w:r w:rsidR="00577D37" w:rsidRPr="00335CBD">
        <w:rPr>
          <w:rFonts w:ascii="Arial" w:eastAsia="Times New Roman" w:hAnsi="Arial" w:cs="Arial"/>
          <w:kern w:val="3"/>
        </w:rPr>
        <w:t>Operatore economico</w:t>
      </w:r>
      <w:r w:rsidRPr="00335CBD">
        <w:rPr>
          <w:rFonts w:ascii="Arial" w:eastAsia="Times New Roman" w:hAnsi="Arial" w:cs="Arial"/>
          <w:kern w:val="3"/>
        </w:rPr>
        <w:t xml:space="preserve"> …………………………………………………………………………………………………………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4B09A694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con sede legale in ……………………………………………… </w:t>
      </w:r>
    </w:p>
    <w:p w14:paraId="5C982A4E" w14:textId="4C0F0710" w:rsidR="00DD15BD" w:rsidRPr="00335CBD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v</w:t>
      </w:r>
      <w:r w:rsidR="00DD15BD" w:rsidRPr="00335CBD">
        <w:rPr>
          <w:rFonts w:ascii="Arial" w:eastAsia="Times New Roman" w:hAnsi="Arial" w:cs="Arial"/>
          <w:kern w:val="3"/>
        </w:rPr>
        <w:t>ia 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="00DD15BD" w:rsidRPr="00335CBD">
        <w:rPr>
          <w:rFonts w:ascii="Arial" w:eastAsia="Times New Roman" w:hAnsi="Arial" w:cs="Arial"/>
          <w:kern w:val="3"/>
        </w:rPr>
        <w:t>.</w:t>
      </w:r>
    </w:p>
    <w:p w14:paraId="0CF36CC1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Codice Fiscale………………………………………………………………. </w:t>
      </w:r>
    </w:p>
    <w:p w14:paraId="549BE354" w14:textId="34070910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P.IVA……………………………………………………………………….</w:t>
      </w:r>
    </w:p>
    <w:p w14:paraId="1BD20BE0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 xml:space="preserve">Tel n. ……………………………………………. </w:t>
      </w:r>
    </w:p>
    <w:p w14:paraId="7B7C2D11" w14:textId="6ED2C58B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Fax n………………………………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1670B5CF" w14:textId="1176483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Pec.</w:t>
      </w:r>
      <w:r w:rsidR="001D68A8" w:rsidRPr="00335CBD">
        <w:rPr>
          <w:rFonts w:ascii="Arial" w:eastAsia="Times New Roman" w:hAnsi="Arial" w:cs="Arial"/>
          <w:kern w:val="3"/>
          <w:lang w:val="en-US"/>
        </w:rPr>
        <w:t xml:space="preserve"> </w:t>
      </w:r>
      <w:r w:rsidRPr="00335CBD">
        <w:rPr>
          <w:rFonts w:ascii="Arial" w:eastAsia="Times New Roman" w:hAnsi="Arial" w:cs="Arial"/>
          <w:kern w:val="3"/>
          <w:lang w:val="en-US"/>
        </w:rPr>
        <w:t>mail………………………………………………………………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7B6CE40E" w14:textId="345E0849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quale: Impresa singola / Capogruppo ATI / Mandante ATI / Consorzio / Consorziata.</w:t>
      </w:r>
      <w:r w:rsidRPr="00335CBD">
        <w:rPr>
          <w:rFonts w:ascii="Arial" w:eastAsia="Times New Roman" w:hAnsi="Arial" w:cs="Arial"/>
          <w:b/>
          <w:kern w:val="3"/>
        </w:rPr>
        <w:t xml:space="preserve">      </w:t>
      </w:r>
    </w:p>
    <w:p w14:paraId="1B75E56C" w14:textId="77777777" w:rsidR="00DD15BD" w:rsidRPr="00335CBD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14EF2F49" w14:textId="77777777" w:rsidR="00DD15BD" w:rsidRPr="00335C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 xml:space="preserve">C H I E D E </w:t>
      </w:r>
    </w:p>
    <w:p w14:paraId="02210805" w14:textId="77777777" w:rsidR="001D68A8" w:rsidRPr="00335CBD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F1A9C8A" w14:textId="7FD1C617" w:rsidR="00DD15BD" w:rsidRPr="00335CBD" w:rsidRDefault="00DD15BD" w:rsidP="00DD15BD">
      <w:pPr>
        <w:widowControl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di partecipare alla procedura</w:t>
      </w:r>
      <w:r w:rsidR="00B90647" w:rsidRPr="00335CBD">
        <w:rPr>
          <w:rFonts w:ascii="Arial" w:hAnsi="Arial" w:cs="Arial"/>
        </w:rPr>
        <w:t xml:space="preserve"> per l’affidamento de</w:t>
      </w:r>
      <w:r w:rsidR="00854846" w:rsidRPr="00335CBD">
        <w:rPr>
          <w:rFonts w:ascii="Arial" w:hAnsi="Arial" w:cs="Arial"/>
        </w:rPr>
        <w:t>l</w:t>
      </w:r>
      <w:r w:rsidR="00B90647" w:rsidRPr="00335CBD">
        <w:rPr>
          <w:rFonts w:ascii="Arial" w:hAnsi="Arial" w:cs="Arial"/>
        </w:rPr>
        <w:t xml:space="preserve"> servizi</w:t>
      </w:r>
      <w:r w:rsidR="00854846" w:rsidRPr="00335CBD">
        <w:rPr>
          <w:rFonts w:ascii="Arial" w:hAnsi="Arial" w:cs="Arial"/>
        </w:rPr>
        <w:t xml:space="preserve">o </w:t>
      </w:r>
      <w:r w:rsidRPr="00335CBD">
        <w:rPr>
          <w:rFonts w:ascii="Arial" w:hAnsi="Arial" w:cs="Arial"/>
        </w:rPr>
        <w:t>in oggetto</w:t>
      </w:r>
      <w:r w:rsidR="00B90647" w:rsidRPr="00335CBD">
        <w:rPr>
          <w:rFonts w:ascii="Arial" w:hAnsi="Arial" w:cs="Arial"/>
        </w:rPr>
        <w:t xml:space="preserve"> in qualità di: </w:t>
      </w:r>
    </w:p>
    <w:p w14:paraId="0AF418C7" w14:textId="77777777" w:rsidR="00DD15BD" w:rsidRPr="00335CBD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b/>
          <w:i/>
          <w:iCs/>
          <w:color w:val="000000"/>
          <w:u w:val="single"/>
        </w:rPr>
        <w:t>(barrare la casella di interesse)</w:t>
      </w:r>
      <w:r w:rsidRPr="00335CBD">
        <w:rPr>
          <w:rFonts w:ascii="Arial" w:hAnsi="Arial" w:cs="Arial"/>
          <w:i/>
          <w:iCs/>
          <w:color w:val="000000"/>
        </w:rPr>
        <w:t xml:space="preserve"> </w:t>
      </w:r>
    </w:p>
    <w:p w14:paraId="51673813" w14:textId="77777777" w:rsidR="00DD15BD" w:rsidRPr="00335CBD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0BE0B060" w14:textId="2E7CCAD7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imprenditor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individual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anche artigiani, e le società, anche cooperative;</w:t>
      </w:r>
    </w:p>
    <w:p w14:paraId="4299B211" w14:textId="77777777" w:rsidR="00AE577E" w:rsidRPr="00335CBD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7DBA9E" w14:textId="02B93DAE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fra società cooperative di produzione e lavoro costituiti a norma della legge 25 giugno 1909, n.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422 e del decreto legislativo del Capo provvisorio dello Stato 14 dicembre 1947, n. 1577</w:t>
      </w:r>
      <w:r w:rsidR="002767D3" w:rsidRPr="00335CBD">
        <w:rPr>
          <w:rFonts w:ascii="Arial" w:eastAsia="Times New Roman" w:hAnsi="Arial" w:cs="Arial"/>
          <w:lang w:eastAsia="it-IT"/>
        </w:rPr>
        <w:t xml:space="preserve">, </w:t>
      </w:r>
      <w:r w:rsidR="00205BC9" w:rsidRPr="00335CBD">
        <w:rPr>
          <w:rFonts w:ascii="Arial" w:eastAsia="Times New Roman" w:hAnsi="Arial" w:cs="Arial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335CBD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</w:t>
      </w:r>
    </w:p>
    <w:p w14:paraId="3D1C3FC3" w14:textId="77777777" w:rsidR="00AE577E" w:rsidRPr="00335CBD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872B249" w14:textId="3ED2C47D" w:rsidR="00AE577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tra imprese artigiane di cui alla legge 8 agosto 1985, n. 443</w:t>
      </w:r>
      <w:r w:rsidR="00475647" w:rsidRPr="00335CBD">
        <w:rPr>
          <w:rFonts w:ascii="Arial" w:eastAsia="Times New Roman" w:hAnsi="Arial" w:cs="Arial"/>
          <w:lang w:eastAsia="it-IT"/>
        </w:rPr>
        <w:t>, che concorre per conto delle seguenti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  <w:r w:rsidR="009E09CD" w:rsidRPr="00335CBD">
        <w:rPr>
          <w:rFonts w:ascii="Arial" w:eastAsia="Times New Roman" w:hAnsi="Arial" w:cs="Arial"/>
          <w:lang w:eastAsia="it-IT"/>
        </w:rPr>
        <w:t>consorziate: _</w:t>
      </w:r>
      <w:r w:rsidR="00475647" w:rsidRPr="00335CBD">
        <w:rPr>
          <w:rFonts w:ascii="Arial" w:eastAsia="Times New Roman" w:hAnsi="Arial" w:cs="Arial"/>
          <w:lang w:eastAsia="it-IT"/>
        </w:rPr>
        <w:t>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</w:t>
      </w:r>
      <w:r w:rsidR="00475647" w:rsidRPr="00335CBD">
        <w:rPr>
          <w:rFonts w:ascii="Arial" w:eastAsia="Times New Roman" w:hAnsi="Arial" w:cs="Arial"/>
          <w:lang w:eastAsia="it-IT"/>
        </w:rPr>
        <w:t>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475647" w:rsidRPr="00335CBD">
        <w:rPr>
          <w:rFonts w:ascii="Arial" w:eastAsia="Times New Roman" w:hAnsi="Arial" w:cs="Arial"/>
          <w:lang w:eastAsia="it-IT"/>
        </w:rPr>
        <w:t>____________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</w:p>
    <w:p w14:paraId="550442B6" w14:textId="77777777" w:rsidR="00134250" w:rsidRPr="00335CBD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43869D4" w14:textId="77B23794" w:rsidR="008E5703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stabil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costituit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anche in forma di società consortil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ai sensi dell'articolo 2615-</w:t>
      </w:r>
      <w:r w:rsidRPr="00335CBD">
        <w:rPr>
          <w:rFonts w:ascii="Arial" w:eastAsia="Times New Roman" w:hAnsi="Arial" w:cs="Arial"/>
          <w:i/>
          <w:iCs/>
          <w:lang w:eastAsia="it-IT"/>
        </w:rPr>
        <w:t xml:space="preserve">ter </w:t>
      </w:r>
      <w:r w:rsidRPr="00335CBD">
        <w:rPr>
          <w:rFonts w:ascii="Arial" w:eastAsia="Times New Roman" w:hAnsi="Arial" w:cs="Arial"/>
          <w:lang w:eastAsia="it-IT"/>
        </w:rPr>
        <w:t>del codice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civile, tra imprenditori individuali, anche artigiani, società commerciali, società cooperative di produzione 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lavoro</w:t>
      </w:r>
      <w:r w:rsidR="00475647" w:rsidRPr="00335CBD">
        <w:rPr>
          <w:rFonts w:ascii="Arial" w:eastAsia="Times New Roman" w:hAnsi="Arial" w:cs="Arial"/>
          <w:lang w:eastAsia="it-IT"/>
        </w:rPr>
        <w:t xml:space="preserve">, che concorre per le seguenti </w:t>
      </w:r>
      <w:r w:rsidR="009E09CD" w:rsidRPr="00335CBD">
        <w:rPr>
          <w:rFonts w:ascii="Arial" w:eastAsia="Times New Roman" w:hAnsi="Arial" w:cs="Arial"/>
          <w:lang w:eastAsia="it-IT"/>
        </w:rPr>
        <w:t>consorziate: _</w:t>
      </w:r>
      <w:r w:rsidR="008E5703" w:rsidRPr="00335CBD">
        <w:rPr>
          <w:rFonts w:ascii="Arial" w:eastAsia="Times New Roman" w:hAnsi="Arial" w:cs="Arial"/>
          <w:lang w:eastAsia="it-IT"/>
        </w:rPr>
        <w:t>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___________________</w:t>
      </w:r>
      <w:r w:rsidR="008E5703" w:rsidRPr="00335CBD">
        <w:rPr>
          <w:rFonts w:ascii="Arial" w:eastAsia="Times New Roman" w:hAnsi="Arial" w:cs="Arial"/>
          <w:lang w:eastAsia="it-IT"/>
        </w:rPr>
        <w:t>_________</w:t>
      </w:r>
      <w:r w:rsidR="00310ECB" w:rsidRPr="00335CBD">
        <w:rPr>
          <w:rFonts w:ascii="Arial" w:eastAsia="Times New Roman" w:hAnsi="Arial" w:cs="Arial"/>
          <w:lang w:eastAsia="it-IT"/>
        </w:rPr>
        <w:t>_____</w:t>
      </w:r>
    </w:p>
    <w:p w14:paraId="1246B3B8" w14:textId="3E07620B" w:rsidR="004E01B7" w:rsidRPr="00335CBD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</w:t>
      </w:r>
      <w:r w:rsidR="0072796F" w:rsidRPr="00335CBD">
        <w:rPr>
          <w:rFonts w:ascii="Arial" w:eastAsia="Times New Roman" w:hAnsi="Arial" w:cs="Arial"/>
          <w:lang w:eastAsia="it-IT"/>
        </w:rPr>
        <w:t>_</w:t>
      </w:r>
    </w:p>
    <w:p w14:paraId="147DAFB2" w14:textId="1CAE8451" w:rsidR="00377CE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raggruppament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temporane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concorrenti,</w:t>
      </w:r>
      <w:r w:rsidR="00377CEE" w:rsidRPr="00335CBD">
        <w:rPr>
          <w:rFonts w:ascii="Arial" w:eastAsia="Times New Roman" w:hAnsi="Arial" w:cs="Arial"/>
          <w:lang w:eastAsia="it-IT"/>
        </w:rPr>
        <w:t xml:space="preserve"> già</w:t>
      </w:r>
      <w:r w:rsidRPr="00335CBD">
        <w:rPr>
          <w:rFonts w:ascii="Arial" w:eastAsia="Times New Roman" w:hAnsi="Arial" w:cs="Arial"/>
          <w:lang w:eastAsia="it-IT"/>
        </w:rPr>
        <w:t xml:space="preserve"> costituit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bookmarkStart w:id="0" w:name="_Hlk151028839"/>
      <w:r w:rsidR="00377CE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23099F05" w14:textId="77777777" w:rsidR="00F154CE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335CBD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32E664" w14:textId="1B7A293C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 </w:t>
      </w:r>
      <w:proofErr w:type="gramStart"/>
      <w:r w:rsidRPr="00335CBD">
        <w:rPr>
          <w:rFonts w:ascii="Arial" w:eastAsia="Times New Roman" w:hAnsi="Arial" w:cs="Arial"/>
          <w:lang w:eastAsia="it-IT"/>
        </w:rPr>
        <w:t>capogruppo:_</w:t>
      </w:r>
      <w:proofErr w:type="gramEnd"/>
      <w:r w:rsidRPr="00335CBD">
        <w:rPr>
          <w:rFonts w:ascii="Arial" w:eastAsia="Times New Roman" w:hAnsi="Arial" w:cs="Arial"/>
          <w:lang w:eastAsia="it-IT"/>
        </w:rPr>
        <w:t>___________________________________________________</w:t>
      </w:r>
      <w:r w:rsidR="006908CA" w:rsidRPr="00335CBD">
        <w:rPr>
          <w:rFonts w:ascii="Arial" w:eastAsia="Times New Roman" w:hAnsi="Arial" w:cs="Arial"/>
          <w:lang w:eastAsia="it-IT"/>
        </w:rPr>
        <w:t>_____________</w:t>
      </w:r>
    </w:p>
    <w:p w14:paraId="24818F8C" w14:textId="538BAA40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Impresa/e </w:t>
      </w:r>
      <w:r w:rsidR="006908CA" w:rsidRPr="00335CBD">
        <w:rPr>
          <w:rFonts w:ascii="Arial" w:eastAsia="Times New Roman" w:hAnsi="Arial" w:cs="Arial"/>
          <w:lang w:eastAsia="it-IT"/>
        </w:rPr>
        <w:t>mandante/i________________________________________________________________</w:t>
      </w:r>
    </w:p>
    <w:p w14:paraId="79AF7182" w14:textId="77777777" w:rsidR="00633F1E" w:rsidRPr="00335CBD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bookmarkEnd w:id="0"/>
    <w:p w14:paraId="01CC2F58" w14:textId="5CA16D34" w:rsidR="006908CA" w:rsidRPr="00335CBD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raggruppamento temporaneo di concorrenti, </w:t>
      </w:r>
      <w:r w:rsidR="0005791D" w:rsidRPr="00335CBD">
        <w:rPr>
          <w:rFonts w:ascii="Arial" w:eastAsia="Times New Roman" w:hAnsi="Arial" w:cs="Arial"/>
          <w:lang w:eastAsia="it-IT"/>
        </w:rPr>
        <w:t xml:space="preserve">da </w:t>
      </w:r>
      <w:r w:rsidRPr="00335CBD">
        <w:rPr>
          <w:rFonts w:ascii="Arial" w:eastAsia="Times New Roman" w:hAnsi="Arial" w:cs="Arial"/>
          <w:lang w:eastAsia="it-IT"/>
        </w:rPr>
        <w:t>costitu</w:t>
      </w:r>
      <w:r w:rsidR="0005791D" w:rsidRPr="00335CBD">
        <w:rPr>
          <w:rFonts w:ascii="Arial" w:eastAsia="Times New Roman" w:hAnsi="Arial" w:cs="Arial"/>
          <w:lang w:eastAsia="it-IT"/>
        </w:rPr>
        <w:t>irsi</w:t>
      </w:r>
      <w:r w:rsidRPr="00335CBD">
        <w:rPr>
          <w:rFonts w:ascii="Arial" w:eastAsia="Times New Roman" w:hAnsi="Arial" w:cs="Arial"/>
          <w:lang w:eastAsia="it-IT"/>
        </w:rPr>
        <w:t xml:space="preserve"> con le seguenti imprese:</w:t>
      </w:r>
    </w:p>
    <w:p w14:paraId="0349CFF5" w14:textId="3A11C9FF" w:rsidR="006908CA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  <w:r w:rsidR="00BA34F7" w:rsidRPr="00335CBD">
        <w:rPr>
          <w:rFonts w:ascii="Arial" w:hAnsi="Arial" w:cs="Arial"/>
          <w:i/>
          <w:iCs/>
          <w:color w:val="000000"/>
        </w:rPr>
        <w:t>: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r w:rsidR="006908CA"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_______________________________________________________________________________________________________________________________</w:t>
      </w:r>
      <w:r w:rsidR="00836F77" w:rsidRPr="00335CBD">
        <w:rPr>
          <w:rFonts w:ascii="Arial" w:eastAsia="Times New Roman" w:hAnsi="Arial" w:cs="Arial"/>
          <w:lang w:eastAsia="it-IT"/>
        </w:rPr>
        <w:t>_____________________________________</w:t>
      </w:r>
    </w:p>
    <w:p w14:paraId="5F03147C" w14:textId="5D6A706A" w:rsidR="00836F77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e</w:t>
      </w:r>
      <w:r w:rsidR="00836F77" w:rsidRPr="00335CBD">
        <w:rPr>
          <w:rFonts w:ascii="Arial" w:eastAsia="Times New Roman" w:hAnsi="Arial" w:cs="Arial"/>
          <w:lang w:eastAsia="it-IT"/>
        </w:rPr>
        <w:t xml:space="preserve"> che in caso di aggiudicazione gli operatori sopra indicati conferiranno mandato collettivo speciale </w:t>
      </w:r>
      <w:r w:rsidR="00BA34F7" w:rsidRPr="00335CBD">
        <w:rPr>
          <w:rFonts w:ascii="Arial" w:eastAsia="Times New Roman" w:hAnsi="Arial" w:cs="Arial"/>
          <w:lang w:eastAsia="it-IT"/>
        </w:rPr>
        <w:t>con rappresentanza all’Impresa________________________________________________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BA34F7" w:rsidRPr="00335CBD">
        <w:rPr>
          <w:rFonts w:ascii="Arial" w:eastAsia="Times New Roman" w:hAnsi="Arial" w:cs="Arial"/>
          <w:lang w:eastAsia="it-IT"/>
        </w:rPr>
        <w:t>___________</w:t>
      </w:r>
      <w:r w:rsidR="00836F77" w:rsidRPr="00335CBD">
        <w:rPr>
          <w:rFonts w:ascii="Arial" w:eastAsia="Times New Roman" w:hAnsi="Arial" w:cs="Arial"/>
          <w:lang w:eastAsia="it-IT"/>
        </w:rPr>
        <w:t xml:space="preserve"> </w:t>
      </w:r>
    </w:p>
    <w:p w14:paraId="735AE9E7" w14:textId="77777777" w:rsidR="006908CA" w:rsidRPr="00335CBD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56D8DC9" w14:textId="77777777" w:rsidR="003B415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ordinari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 di cui all'articolo 2602 del codice civile, costituit</w:t>
      </w:r>
      <w:r w:rsidR="00540479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r w:rsidR="003B415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56E4FA69" w14:textId="4F1AA651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6713A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A82E4C" w:rsidRPr="00335CBD">
        <w:rPr>
          <w:rFonts w:ascii="Arial" w:hAnsi="Arial" w:cs="Arial"/>
          <w:i/>
          <w:iCs/>
          <w:color w:val="000000"/>
        </w:rPr>
        <w:t>, codice fiscale</w:t>
      </w:r>
      <w:bookmarkStart w:id="1" w:name="_Hlk151031359"/>
      <w:r w:rsidR="00A82E4C" w:rsidRPr="00335CBD">
        <w:rPr>
          <w:rFonts w:ascii="Arial" w:eastAsia="Times New Roman" w:hAnsi="Arial" w:cs="Arial"/>
          <w:kern w:val="3"/>
        </w:rPr>
        <w:t xml:space="preserve"> e </w:t>
      </w:r>
      <w:r w:rsidR="006713AC" w:rsidRPr="00335CBD">
        <w:rPr>
          <w:rFonts w:ascii="Arial" w:hAnsi="Arial" w:cs="Arial"/>
          <w:i/>
          <w:iCs/>
          <w:color w:val="000000"/>
        </w:rPr>
        <w:t>le rispettive quote, parti di servizio/prestazioni e percentuali di svolgimento, di ciascun soggetto partecipante</w:t>
      </w:r>
      <w:r w:rsidRPr="00335CBD">
        <w:rPr>
          <w:rFonts w:ascii="Arial" w:hAnsi="Arial" w:cs="Arial"/>
          <w:i/>
          <w:iCs/>
          <w:color w:val="000000"/>
        </w:rPr>
        <w:t>)</w:t>
      </w:r>
      <w:bookmarkEnd w:id="1"/>
    </w:p>
    <w:p w14:paraId="2967764C" w14:textId="2FEA8DAF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capogruppo:________________________________________________________________</w:t>
      </w:r>
    </w:p>
    <w:p w14:paraId="01320786" w14:textId="77777777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Impresa/e mandante/i________________________________________________________________</w:t>
      </w:r>
    </w:p>
    <w:p w14:paraId="7840AE23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18EC9BCA" w14:textId="5381D643" w:rsidR="00A16517" w:rsidRPr="00335CBD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bookmarkStart w:id="2" w:name="_Hlk151031612"/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A82E4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6713AC" w:rsidRPr="00335CBD">
        <w:rPr>
          <w:rFonts w:ascii="Arial" w:hAnsi="Arial" w:cs="Arial"/>
          <w:i/>
          <w:iCs/>
          <w:color w:val="000000"/>
        </w:rPr>
        <w:t>,</w:t>
      </w:r>
      <w:r w:rsidR="00A82E4C" w:rsidRPr="00335CBD">
        <w:rPr>
          <w:rFonts w:ascii="Arial" w:hAnsi="Arial" w:cs="Arial"/>
          <w:i/>
          <w:iCs/>
          <w:color w:val="000000"/>
        </w:rPr>
        <w:t xml:space="preserve"> codice fiscale e</w:t>
      </w:r>
      <w:r w:rsidR="006713AC" w:rsidRPr="00335CBD">
        <w:rPr>
          <w:rFonts w:ascii="Arial" w:hAnsi="Arial" w:cs="Arial"/>
          <w:i/>
          <w:iCs/>
          <w:color w:val="000000"/>
        </w:rPr>
        <w:t xml:space="preserve"> le rispettive quote, parti di servizio/prestazioni e percentuali di svolgimento, di ciascun soggetto partecipante)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bookmarkEnd w:id="2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____________________</w:t>
      </w:r>
    </w:p>
    <w:p w14:paraId="76DF2B25" w14:textId="680186DB" w:rsidR="00540479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</w:t>
      </w:r>
    </w:p>
    <w:p w14:paraId="0B435F09" w14:textId="1D9F756C" w:rsidR="00330466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557230" w14:textId="1EFB0D5C" w:rsidR="004E01B7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aggregazion</w:t>
      </w:r>
      <w:r w:rsidR="005779FD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tra le imprese aderenti al contratto di rete ai sensi dell'articolo 3, comma 4-</w:t>
      </w:r>
      <w:r w:rsidRPr="00335CBD">
        <w:rPr>
          <w:rFonts w:ascii="Arial" w:eastAsia="Times New Roman" w:hAnsi="Arial" w:cs="Arial"/>
          <w:i/>
          <w:iCs/>
          <w:lang w:eastAsia="it-IT"/>
        </w:rPr>
        <w:t>ter</w:t>
      </w:r>
      <w:r w:rsidRPr="00335CBD">
        <w:rPr>
          <w:rFonts w:ascii="Arial" w:eastAsia="Times New Roman" w:hAnsi="Arial" w:cs="Arial"/>
          <w:lang w:eastAsia="it-IT"/>
        </w:rPr>
        <w:t>, del decreto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legge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10 febbraio 2009, n. 5, convertito, con modificazioni, dalla legge 9 aprile 2009, n. 33;</w:t>
      </w:r>
    </w:p>
    <w:p w14:paraId="6A27E742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B4CDC4B" w14:textId="7DC8E426" w:rsidR="00FF0A0F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soggetti che abbiano stipulato il contratto di gruppo europeo di interesse economico (GEIE) ai sensi del</w:t>
      </w:r>
      <w:r w:rsidR="00924DA0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decreto legislativo 23 luglio 1991, n. 240</w:t>
      </w:r>
      <w:r w:rsidR="00DC6174" w:rsidRPr="00335CBD">
        <w:rPr>
          <w:rFonts w:ascii="Arial" w:eastAsia="Times New Roman" w:hAnsi="Arial" w:cs="Arial"/>
          <w:lang w:eastAsia="it-IT"/>
        </w:rPr>
        <w:t>;</w:t>
      </w:r>
    </w:p>
    <w:p w14:paraId="679D5DAC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F29A345" w14:textId="7C199C62" w:rsidR="00C7629E" w:rsidRPr="00335CBD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</w:t>
      </w:r>
      <w:r w:rsidR="00C7629E" w:rsidRPr="00335CBD">
        <w:rPr>
          <w:rFonts w:ascii="Arial" w:eastAsia="Times New Roman" w:hAnsi="Arial" w:cs="Arial"/>
          <w:lang w:eastAsia="it-IT"/>
        </w:rPr>
        <w:t>vvalimento ai sensi dell’</w:t>
      </w:r>
      <w:r w:rsidR="00ED1415" w:rsidRPr="00335CBD">
        <w:rPr>
          <w:rFonts w:ascii="Arial" w:eastAsia="Times New Roman" w:hAnsi="Arial" w:cs="Arial"/>
          <w:lang w:eastAsia="it-IT"/>
        </w:rPr>
        <w:t xml:space="preserve">art. </w:t>
      </w:r>
      <w:r w:rsidR="00DE7BE5" w:rsidRPr="00335CBD">
        <w:rPr>
          <w:rFonts w:ascii="Arial" w:eastAsia="Times New Roman" w:hAnsi="Arial" w:cs="Arial"/>
          <w:lang w:eastAsia="it-IT"/>
        </w:rPr>
        <w:t>104 del D.Lgs 36/2023;</w:t>
      </w:r>
    </w:p>
    <w:p w14:paraId="44534A75" w14:textId="77777777" w:rsidR="00FF0A0F" w:rsidRPr="00335CBD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681B1FDE" w14:textId="77777777" w:rsidR="00DD15BD" w:rsidRPr="00335CBD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</w:rPr>
      </w:pPr>
    </w:p>
    <w:p w14:paraId="73A28766" w14:textId="333E86BC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Ai sensi degli articoli 46 e 47 del D.P.R. 28 dicembre 2000, n. 445 e </w:t>
      </w:r>
      <w:r w:rsidR="006D242D" w:rsidRPr="00335CBD">
        <w:rPr>
          <w:rFonts w:ascii="Arial" w:eastAsia="Times New Roman" w:hAnsi="Arial" w:cs="Arial"/>
          <w:kern w:val="3"/>
        </w:rPr>
        <w:t>ss.mm. ii</w:t>
      </w:r>
      <w:r w:rsidRPr="00335CBD">
        <w:rPr>
          <w:rFonts w:ascii="Arial" w:eastAsia="Times New Roman" w:hAnsi="Arial" w:cs="Arial"/>
          <w:kern w:val="3"/>
        </w:rPr>
        <w:t>, consapevole delle sanzioni penali previste dall’articolo 76 del medesimo D.P.R. 445/2000 e ss.mm.ii. per le ipotesi di falsità in atti e dichiarazioni mendaci ivi indicate</w:t>
      </w:r>
    </w:p>
    <w:p w14:paraId="3D3148A5" w14:textId="77777777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26BCADB2" w14:textId="13A7DABF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>DICHIARA</w:t>
      </w:r>
    </w:p>
    <w:p w14:paraId="297F8863" w14:textId="77777777" w:rsidR="00B90647" w:rsidRPr="00335CBD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2C8FF612" w14:textId="183D8EB6" w:rsidR="003F7349" w:rsidRPr="00335CBD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Pr="00335CBD">
        <w:rPr>
          <w:rFonts w:ascii="Arial" w:eastAsia="Times New Roman" w:hAnsi="Arial" w:cs="Arial"/>
          <w:kern w:val="3"/>
        </w:rPr>
        <w:t xml:space="preserve"> </w:t>
      </w:r>
      <w:bookmarkStart w:id="3" w:name="_Hlk163723310"/>
      <w:r w:rsidRPr="00335CBD">
        <w:rPr>
          <w:rFonts w:ascii="Arial" w:eastAsia="Times New Roman" w:hAnsi="Arial" w:cs="Arial"/>
          <w:b/>
          <w:bCs/>
          <w:kern w:val="3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generale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5 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>del Disciplinare di gara)</w:t>
      </w:r>
      <w:r w:rsidRPr="00335CBD">
        <w:rPr>
          <w:rFonts w:ascii="Arial" w:eastAsia="Times New Roman" w:hAnsi="Arial" w:cs="Arial"/>
          <w:kern w:val="3"/>
        </w:rPr>
        <w:t>;</w:t>
      </w:r>
      <w:bookmarkEnd w:id="3"/>
    </w:p>
    <w:p w14:paraId="0CF8EAE1" w14:textId="77777777" w:rsidR="003F7349" w:rsidRPr="00335CBD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1F1358B6" w14:textId="0C94E16E" w:rsidR="003F7349" w:rsidRPr="00335CBD" w:rsidRDefault="008F19FD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hAnsi="Arial" w:cs="Arial"/>
          <w:color w:val="000000"/>
        </w:rPr>
        <w:t>di essere iscritto nel seguente registro tenuto dalla Camera di commercio industria, artigianato e agricoltura oppure nel registro delle commissioni provinciali per l’artigianato per attività coerenti con quelle oggetto della presente procedura di gara: ………………………………………………</w:t>
      </w:r>
      <w:r w:rsidR="006D242D" w:rsidRPr="00335CBD">
        <w:rPr>
          <w:rFonts w:ascii="Arial" w:hAnsi="Arial" w:cs="Arial"/>
          <w:color w:val="000000"/>
        </w:rPr>
        <w:t>…… (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requisiti di carattere speciale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- requisit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o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</w:t>
      </w:r>
      <w:r w:rsidR="006D242D" w:rsidRPr="00335CBD">
        <w:rPr>
          <w:rFonts w:ascii="Arial" w:eastAsia="Times New Roman" w:hAnsi="Arial" w:cs="Arial"/>
          <w:b/>
          <w:bCs/>
          <w:kern w:val="3"/>
          <w:u w:val="single"/>
        </w:rPr>
        <w:t>1.a1)</w:t>
      </w:r>
      <w:r w:rsidR="00C90B26"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</w:t>
      </w:r>
      <w:r w:rsidR="0073153A" w:rsidRPr="00335CBD">
        <w:rPr>
          <w:rFonts w:ascii="Arial" w:eastAsia="Times New Roman" w:hAnsi="Arial" w:cs="Arial"/>
          <w:b/>
          <w:bCs/>
          <w:kern w:val="3"/>
          <w:u w:val="single"/>
        </w:rPr>
        <w:t>);</w:t>
      </w:r>
    </w:p>
    <w:p w14:paraId="1B0CBC80" w14:textId="77777777" w:rsidR="006D242D" w:rsidRPr="00335CBD" w:rsidRDefault="006D242D" w:rsidP="006D242D">
      <w:pPr>
        <w:pStyle w:val="Paragrafoelenco"/>
        <w:rPr>
          <w:rFonts w:ascii="Arial" w:eastAsia="Times New Roman" w:hAnsi="Arial" w:cs="Arial"/>
          <w:kern w:val="3"/>
        </w:rPr>
      </w:pPr>
    </w:p>
    <w:p w14:paraId="7CBF14C3" w14:textId="2A033EDF" w:rsidR="006D242D" w:rsidRPr="00335CBD" w:rsidRDefault="006D242D" w:rsidP="006D242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di essere iscritto all’</w:t>
      </w:r>
      <w:r w:rsidR="005B0D68" w:rsidRPr="005B0D68">
        <w:rPr>
          <w:rFonts w:ascii="Arial" w:hAnsi="Arial" w:cs="Arial"/>
        </w:rPr>
        <w:t xml:space="preserve"> </w:t>
      </w:r>
      <w:r w:rsidR="005B0D68" w:rsidRPr="00DF5604">
        <w:rPr>
          <w:rFonts w:ascii="Arial" w:hAnsi="Arial" w:cs="Arial"/>
        </w:rPr>
        <w:t>all’Albo Nazionale dei soggetti abilitati ad effettuare attività di riscossione delle entrate comunali, di cui all’art. 53 del D.Lgs 446/97</w:t>
      </w:r>
      <w:r w:rsidR="005B0D68" w:rsidRPr="00335CBD">
        <w:rPr>
          <w:rFonts w:ascii="Arial" w:hAnsi="Arial" w:cs="Arial"/>
          <w:color w:val="000000"/>
        </w:rPr>
        <w:t xml:space="preserve"> </w:t>
      </w: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requisito di idoneità professionale 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335CBD">
        <w:rPr>
          <w:rFonts w:ascii="Arial" w:eastAsia="Times New Roman" w:hAnsi="Arial" w:cs="Arial"/>
          <w:b/>
          <w:bCs/>
          <w:kern w:val="3"/>
          <w:u w:val="single"/>
        </w:rPr>
        <w:t xml:space="preserve"> 6.1.a2) del Disciplinare di gara);</w:t>
      </w:r>
    </w:p>
    <w:p w14:paraId="3A16E2EF" w14:textId="498C7121" w:rsidR="006D242D" w:rsidRPr="00335CBD" w:rsidRDefault="006D242D" w:rsidP="006D24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kern w:val="3"/>
        </w:rPr>
      </w:pPr>
    </w:p>
    <w:p w14:paraId="40E5A327" w14:textId="77777777" w:rsidR="005C7F37" w:rsidRPr="00335CBD" w:rsidRDefault="005C7F37" w:rsidP="005C7F3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6221DCF9" w14:textId="136ECD8A" w:rsidR="005C7F37" w:rsidRPr="005B0D68" w:rsidRDefault="005C7F37" w:rsidP="001319D8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 w:rsidRPr="00335CBD">
        <w:rPr>
          <w:rFonts w:ascii="Arial" w:eastAsia="Times New Roman" w:hAnsi="Arial" w:cs="Arial"/>
          <w:kern w:val="3"/>
        </w:rPr>
        <w:t xml:space="preserve">di </w:t>
      </w:r>
      <w:r w:rsidR="005B0D68">
        <w:rPr>
          <w:rFonts w:ascii="Arial" w:eastAsia="Times New Roman" w:hAnsi="Arial" w:cs="Arial"/>
          <w:kern w:val="3"/>
        </w:rPr>
        <w:t>aver realizzato un fatturato ……………………….</w:t>
      </w:r>
      <w:r w:rsidR="001319D8" w:rsidRPr="00C80175">
        <w:rPr>
          <w:rFonts w:ascii="Arial" w:hAnsi="Arial" w:cs="Arial"/>
        </w:rPr>
        <w:t xml:space="preserve"> </w:t>
      </w:r>
      <w:r w:rsidR="00335CBD" w:rsidRPr="001319D8">
        <w:rPr>
          <w:rFonts w:ascii="Arial" w:eastAsia="Times New Roman" w:hAnsi="Arial" w:cs="Arial"/>
          <w:kern w:val="3"/>
          <w:u w:val="single"/>
        </w:rPr>
        <w:t>(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requisiti di carattere speciale - requisiti di 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capacità economico - finanziaria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–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art</w:t>
      </w:r>
      <w:r w:rsidR="00335CBD" w:rsidRPr="001319D8">
        <w:rPr>
          <w:rFonts w:ascii="Arial" w:eastAsia="Times New Roman" w:hAnsi="Arial" w:cs="Arial"/>
          <w:b/>
          <w:bCs/>
          <w:kern w:val="3"/>
          <w:u w:val="single"/>
        </w:rPr>
        <w:t>.</w:t>
      </w:r>
      <w:r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6.2.1 del Disciplinare di gara);</w:t>
      </w:r>
    </w:p>
    <w:p w14:paraId="7165B725" w14:textId="77777777" w:rsidR="005B0D68" w:rsidRPr="005B0D68" w:rsidRDefault="005B0D68" w:rsidP="005B0D68">
      <w:pPr>
        <w:pStyle w:val="Paragrafoelenco"/>
        <w:spacing w:after="200" w:line="276" w:lineRule="auto"/>
        <w:jc w:val="both"/>
        <w:rPr>
          <w:rFonts w:ascii="Arial" w:hAnsi="Arial" w:cs="Arial"/>
        </w:rPr>
      </w:pPr>
    </w:p>
    <w:p w14:paraId="62C4944C" w14:textId="64570E8C" w:rsidR="00B82DCA" w:rsidRPr="0008126C" w:rsidRDefault="005B0D68" w:rsidP="0008126C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5B0D68">
        <w:rPr>
          <w:rFonts w:ascii="Arial" w:eastAsia="Times New Roman" w:hAnsi="Arial" w:cs="Arial"/>
          <w:kern w:val="3"/>
        </w:rPr>
        <w:t xml:space="preserve">di essere in condizione di stabilità finanziaria </w:t>
      </w:r>
      <w:r>
        <w:rPr>
          <w:rFonts w:ascii="Arial" w:eastAsia="Times New Roman" w:hAnsi="Arial" w:cs="Arial"/>
          <w:kern w:val="3"/>
        </w:rPr>
        <w:t xml:space="preserve">come attestato dalle dichiarazioni bancarie </w:t>
      </w:r>
      <w:r w:rsidR="00B82DCA">
        <w:rPr>
          <w:rFonts w:ascii="Arial" w:eastAsia="Times New Roman" w:hAnsi="Arial" w:cs="Arial"/>
          <w:kern w:val="3"/>
        </w:rPr>
        <w:t xml:space="preserve">inserite nella documentazione amministrativa </w:t>
      </w:r>
      <w:r w:rsidR="00B82DCA" w:rsidRPr="001319D8">
        <w:rPr>
          <w:rFonts w:ascii="Arial" w:eastAsia="Times New Roman" w:hAnsi="Arial" w:cs="Arial"/>
          <w:kern w:val="3"/>
          <w:u w:val="single"/>
        </w:rPr>
        <w:t>(</w:t>
      </w:r>
      <w:r w:rsidR="00B82DCA" w:rsidRPr="001319D8">
        <w:rPr>
          <w:rFonts w:ascii="Arial" w:eastAsia="Times New Roman" w:hAnsi="Arial" w:cs="Arial"/>
          <w:b/>
          <w:bCs/>
          <w:kern w:val="3"/>
          <w:u w:val="single"/>
        </w:rPr>
        <w:t>requisiti di carattere speciale - requisiti di capacità economico - finanziaria – art. 6.2.</w:t>
      </w:r>
      <w:r w:rsidR="00B82DCA">
        <w:rPr>
          <w:rFonts w:ascii="Arial" w:eastAsia="Times New Roman" w:hAnsi="Arial" w:cs="Arial"/>
          <w:b/>
          <w:bCs/>
          <w:kern w:val="3"/>
          <w:u w:val="single"/>
        </w:rPr>
        <w:t>2</w:t>
      </w:r>
      <w:r w:rsidR="00B82DCA" w:rsidRPr="001319D8">
        <w:rPr>
          <w:rFonts w:ascii="Arial" w:eastAsia="Times New Roman" w:hAnsi="Arial" w:cs="Arial"/>
          <w:b/>
          <w:bCs/>
          <w:kern w:val="3"/>
          <w:u w:val="single"/>
        </w:rPr>
        <w:t xml:space="preserve"> del Disciplinare di gara);</w:t>
      </w:r>
    </w:p>
    <w:p w14:paraId="22AE7107" w14:textId="77777777" w:rsidR="0008126C" w:rsidRPr="0008126C" w:rsidRDefault="0008126C" w:rsidP="0008126C">
      <w:pPr>
        <w:pStyle w:val="Paragrafoelenco"/>
        <w:rPr>
          <w:rFonts w:ascii="Arial" w:eastAsia="Times New Roman" w:hAnsi="Arial" w:cs="Arial"/>
          <w:kern w:val="3"/>
        </w:rPr>
      </w:pPr>
    </w:p>
    <w:p w14:paraId="7F70BA77" w14:textId="77777777" w:rsidR="0008126C" w:rsidRPr="0008126C" w:rsidRDefault="0008126C" w:rsidP="0008126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</w:p>
    <w:p w14:paraId="0708417A" w14:textId="27DED70E" w:rsidR="00B82DCA" w:rsidRPr="00B82DCA" w:rsidRDefault="00B82DCA" w:rsidP="00C6766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>
        <w:rPr>
          <w:rFonts w:ascii="Arial" w:eastAsia="Times New Roman" w:hAnsi="Arial" w:cs="Arial"/>
          <w:kern w:val="3"/>
        </w:rPr>
        <w:t>di aver effettuato</w:t>
      </w:r>
      <w:r w:rsidR="00D1041D">
        <w:rPr>
          <w:rFonts w:ascii="Arial" w:eastAsia="Times New Roman" w:hAnsi="Arial" w:cs="Arial"/>
          <w:kern w:val="3"/>
        </w:rPr>
        <w:t xml:space="preserve">, nel decennio antecedente alla data di pubblicazione del presente bando, </w:t>
      </w:r>
      <w:r w:rsidR="00D1041D" w:rsidRPr="00393890">
        <w:rPr>
          <w:rFonts w:ascii="Arial" w:hAnsi="Arial" w:cs="Arial"/>
        </w:rPr>
        <w:t>con buon esito e senza aver dato luogo a gravi contestazioni e/o contenziosi e/o risoluzioni contrattuali e/o risarcimento danni</w:t>
      </w:r>
      <w:r w:rsidR="00D1041D">
        <w:rPr>
          <w:rFonts w:ascii="Arial" w:hAnsi="Arial" w:cs="Arial"/>
        </w:rPr>
        <w:t xml:space="preserve"> i seguenti servizi: 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rFonts w:ascii="Arial" w:eastAsia="Times New Roman" w:hAnsi="Arial" w:cs="Arial"/>
          <w:kern w:val="3"/>
        </w:rPr>
        <w:t xml:space="preserve"> </w:t>
      </w:r>
      <w:r w:rsidRPr="00B82DCA">
        <w:rPr>
          <w:rFonts w:ascii="Arial" w:hAnsi="Arial" w:cs="Arial"/>
          <w:b/>
          <w:bCs/>
          <w:u w:val="single"/>
        </w:rPr>
        <w:t>(requisiti di carattere speciale – requisiti di capacità tecnico professionale – art. 6.3. del Disciplinare di gara);</w:t>
      </w:r>
    </w:p>
    <w:p w14:paraId="7455C33D" w14:textId="611F7369" w:rsidR="00F94805" w:rsidRPr="00FC48C5" w:rsidRDefault="00F94805" w:rsidP="00B82D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F25C8" w14:textId="30077E15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aver preso visione del Capitolato speciale d’appalto e di accettarne integralmente il contenuto;</w:t>
      </w:r>
    </w:p>
    <w:p w14:paraId="0E6B8CE2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2DBD217" w14:textId="682386CF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ritenere remunerativa l’offerta economica presentata giacché per la sua formulazione ha preso atto e tenuto conto:</w:t>
      </w:r>
    </w:p>
    <w:p w14:paraId="36179A3E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</w:rPr>
      </w:pPr>
    </w:p>
    <w:p w14:paraId="7EEF5488" w14:textId="79FDB9F2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C83A4EB" w14:textId="5755C8E4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 xml:space="preserve">di essere a conoscenza e di accettare, ai sensi dell'art. 52 della L.R. 3/2007, l'obbligo </w:t>
      </w:r>
      <w:r w:rsidR="003A6965" w:rsidRPr="00335CBD">
        <w:rPr>
          <w:rFonts w:ascii="Arial" w:eastAsia="Times New Roman" w:hAnsi="Arial" w:cs="Arial"/>
        </w:rPr>
        <w:t xml:space="preserve">di equiparare i dipendenti, in merito alle funzioni da svolgere per dare attuazione al Capitolato speciale d’appalto, a condizioni e retribuzioni non inferiori a quelle previste dal </w:t>
      </w:r>
      <w:r w:rsidR="004C104E">
        <w:rPr>
          <w:rFonts w:ascii="Arial" w:eastAsia="Times New Roman" w:hAnsi="Arial" w:cs="Arial"/>
        </w:rPr>
        <w:t>CCNL ………………………………</w:t>
      </w:r>
      <w:r w:rsidR="003A6965" w:rsidRPr="00335CBD">
        <w:rPr>
          <w:rFonts w:ascii="Arial" w:eastAsia="Times New Roman" w:hAnsi="Arial" w:cs="Arial"/>
        </w:rPr>
        <w:t xml:space="preserve">…nazionale e territoriale in vigore…per la zona nella quale si eseguono le prestazioni di lavoro…» (art. 11, c. 1, del D.lgs. n. 36/2023). </w:t>
      </w:r>
      <w:r w:rsidR="00D911C3" w:rsidRPr="00335CBD">
        <w:rPr>
          <w:rFonts w:ascii="Arial" w:eastAsia="Times New Roman" w:hAnsi="Arial" w:cs="Arial"/>
        </w:rPr>
        <w:t>Fermo il fatto</w:t>
      </w:r>
      <w:r w:rsidR="003A6965" w:rsidRPr="00335CBD">
        <w:rPr>
          <w:rFonts w:ascii="Arial" w:eastAsia="Times New Roman" w:hAnsi="Arial" w:cs="Arial"/>
        </w:rPr>
        <w:t xml:space="preserve"> che gli </w:t>
      </w:r>
      <w:r w:rsidR="003A6965" w:rsidRPr="00335CBD">
        <w:rPr>
          <w:rFonts w:ascii="Arial" w:eastAsia="Times New Roman" w:hAnsi="Arial" w:cs="Arial"/>
          <w:i/>
          <w:iCs/>
        </w:rPr>
        <w:t>«…operatori economici possono indicare nella propria offerta il differente contratto collettivo da essi applicato, purché garantisca ai dipendenti le stesse tutele di quello indicato dalla stazione appaltante…</w:t>
      </w:r>
      <w:r w:rsidR="003A6965" w:rsidRPr="00335CBD">
        <w:rPr>
          <w:rFonts w:ascii="Arial" w:eastAsia="Times New Roman" w:hAnsi="Arial" w:cs="Arial"/>
        </w:rPr>
        <w:t>» (art. 11, c. 3, del D.lgs. n. 36/2023);</w:t>
      </w:r>
    </w:p>
    <w:p w14:paraId="4E9D6D7C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F4B2342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667D3F5" w14:textId="04445422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delle norme in materia antimafia di cui alla Legge 136/2010 e s.m.i., al D.L. 187/2010 e s.m.i. ed al D.Lgs. 159/2011 e s.m.i.</w:t>
      </w:r>
      <w:r w:rsidR="0016574C" w:rsidRPr="00335CBD">
        <w:rPr>
          <w:rFonts w:ascii="Arial" w:eastAsia="Times New Roman" w:hAnsi="Arial" w:cs="Arial"/>
        </w:rPr>
        <w:t>;</w:t>
      </w:r>
    </w:p>
    <w:p w14:paraId="3438DB5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3478F7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 gli obblighi di tracciabilità dei flussi finanziari ex Legge 136/2010 e s.m.i.;</w:t>
      </w:r>
    </w:p>
    <w:p w14:paraId="590456D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12D95F4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905C11F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l'impegno a comunicare tempestivamente ogni eventuale variazione intervenuta negli organi societari;</w:t>
      </w:r>
    </w:p>
    <w:p w14:paraId="31B1104B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E745BEC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E9772D" w14:textId="438CF9E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[</w:t>
      </w:r>
      <w:r w:rsidR="00B90647" w:rsidRPr="00335CBD">
        <w:rPr>
          <w:rFonts w:ascii="Arial" w:eastAsia="Times New Roman" w:hAnsi="Arial" w:cs="Arial"/>
          <w:i/>
          <w:iCs/>
        </w:rPr>
        <w:t>Per gli operatori economici non residenti e privi di stabile organizzazione in Italia</w:t>
      </w:r>
      <w:r w:rsidRPr="00335CBD">
        <w:rPr>
          <w:rFonts w:ascii="Arial" w:eastAsia="Times New Roman" w:hAnsi="Arial" w:cs="Arial"/>
        </w:rPr>
        <w:t>]</w:t>
      </w:r>
      <w:r w:rsidR="00B90647" w:rsidRPr="00335CBD">
        <w:rPr>
          <w:rFonts w:ascii="Arial" w:eastAsia="Times New Roman" w:hAnsi="Arial" w:cs="Arial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16574C" w:rsidRPr="00335CBD">
        <w:rPr>
          <w:rFonts w:ascii="Arial" w:eastAsia="Times New Roman" w:hAnsi="Arial" w:cs="Arial"/>
        </w:rPr>
        <w:t>;</w:t>
      </w:r>
    </w:p>
    <w:p w14:paraId="5521A2C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A8A973B" w14:textId="09B70208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  <w:u w:val="single"/>
        </w:rPr>
        <w:t>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335CBD">
        <w:rPr>
          <w:rFonts w:ascii="Arial" w:eastAsia="Times New Roman" w:hAnsi="Arial" w:cs="Arial"/>
        </w:rPr>
        <w:t>;</w:t>
      </w:r>
    </w:p>
    <w:p w14:paraId="6DFB82C8" w14:textId="77777777" w:rsidR="009752C7" w:rsidRPr="00335CBD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2888E2E" w14:textId="2BC370A6" w:rsidR="009752C7" w:rsidRPr="00335CBD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  <w:r w:rsidRPr="00335CBD">
        <w:rPr>
          <w:rFonts w:ascii="Arial" w:eastAsia="Times New Roman" w:hAnsi="Arial" w:cs="Arial"/>
          <w:i/>
          <w:iCs/>
        </w:rPr>
        <w:t xml:space="preserve">oppure </w:t>
      </w:r>
    </w:p>
    <w:p w14:paraId="46F62594" w14:textId="77777777" w:rsidR="009752C7" w:rsidRPr="00335CBD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</w:p>
    <w:p w14:paraId="3BF48651" w14:textId="3C81C9BD" w:rsidR="0016574C" w:rsidRPr="00335CBD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  <w:u w:val="single"/>
        </w:rPr>
        <w:t>di non autorizzare</w:t>
      </w:r>
      <w:r w:rsidRPr="00335CBD">
        <w:rPr>
          <w:rFonts w:ascii="Arial" w:eastAsia="Times New Roman" w:hAnsi="Arial" w:cs="Arial"/>
        </w:rPr>
        <w:t xml:space="preserve">, qualora un partecipante alla gara eserciti la facoltà di “accesso agli atti”, la stazione appaltante a rilasciare copia dell’offerta tecnica e delle spiegazioni che saranno eventualmente richieste in sede di verifica delle offerte anomale, in quanto coperte da segreto </w:t>
      </w:r>
      <w:r w:rsidRPr="00335CBD">
        <w:rPr>
          <w:rFonts w:ascii="Arial" w:eastAsia="Times New Roman" w:hAnsi="Arial" w:cs="Arial"/>
        </w:rPr>
        <w:lastRenderedPageBreak/>
        <w:t>tecnico/commerciale. Tale dichiarazione dovrà essere adeguatamente motivata e comprovata ai sensi dell’art. 35, comma 4, lett. a), del Codice</w:t>
      </w:r>
      <w:r w:rsidR="001541F2" w:rsidRPr="00335CBD">
        <w:rPr>
          <w:rFonts w:ascii="Arial" w:eastAsia="Times New Roman" w:hAnsi="Arial" w:cs="Arial"/>
        </w:rPr>
        <w:t>;</w:t>
      </w:r>
    </w:p>
    <w:p w14:paraId="5CACF26B" w14:textId="77777777" w:rsidR="001541F2" w:rsidRPr="00335CBD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</w:p>
    <w:p w14:paraId="63C8769F" w14:textId="3E80A87D" w:rsidR="000A04A2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B90647" w:rsidRPr="00335CBD">
        <w:rPr>
          <w:rFonts w:ascii="Arial" w:eastAsia="Times New Roman" w:hAnsi="Arial" w:cs="Arial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335CBD">
        <w:rPr>
          <w:rFonts w:ascii="Arial" w:eastAsia="Times New Roman" w:hAnsi="Arial" w:cs="Arial"/>
        </w:rPr>
        <w:t>;</w:t>
      </w:r>
    </w:p>
    <w:p w14:paraId="0CDBF060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B960F2" w14:textId="58BDAF1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0A04A2" w:rsidRPr="00335CBD">
        <w:rPr>
          <w:rFonts w:ascii="Arial" w:eastAsia="Times New Roman" w:hAnsi="Arial" w:cs="Arial"/>
        </w:rPr>
        <w:t xml:space="preserve">i essere edotto degli </w:t>
      </w:r>
      <w:r w:rsidR="000A04A2" w:rsidRPr="00335CBD">
        <w:rPr>
          <w:rFonts w:ascii="Arial" w:hAnsi="Arial" w:cs="Arial"/>
        </w:rPr>
        <w:t>obblighi derivanti dal Codice di comportamento adottato dalla stazione appaltante e di impegnarsi, in caso di aggiudicazione, ad osservare e a far osservare ai propri dipendenti e collaboratori, per quanto applicabile, il suddetto codice, pena la risoluzione del contratto</w:t>
      </w:r>
      <w:r w:rsidR="0016574C" w:rsidRPr="00335CBD">
        <w:rPr>
          <w:rFonts w:ascii="Arial" w:hAnsi="Arial" w:cs="Arial"/>
        </w:rPr>
        <w:t>;</w:t>
      </w:r>
    </w:p>
    <w:p w14:paraId="0D36728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32ED2E" w14:textId="71C9107C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che il Titolare effettivo di cui al D. Lgs. n. 231/2007 e ss.mm.ii. è:</w:t>
      </w:r>
    </w:p>
    <w:p w14:paraId="4BC1D35B" w14:textId="77777777" w:rsidR="0016574C" w:rsidRPr="00335CBD" w:rsidRDefault="0016574C" w:rsidP="0016574C">
      <w:pPr>
        <w:pStyle w:val="Paragrafoelenco"/>
        <w:rPr>
          <w:rFonts w:ascii="Arial" w:hAnsi="Arial" w:cs="Arial"/>
          <w:color w:val="00000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798"/>
      </w:tblGrid>
      <w:tr w:rsidR="0016574C" w:rsidRPr="00335CBD" w14:paraId="52936BC7" w14:textId="77777777" w:rsidTr="00335CBD">
        <w:tc>
          <w:tcPr>
            <w:tcW w:w="2409" w:type="dxa"/>
          </w:tcPr>
          <w:p w14:paraId="65D61522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F5B9B4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Nome e Cognome</w:t>
            </w:r>
          </w:p>
          <w:p w14:paraId="4DE20E00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743FE72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0C0A94D9" w14:textId="77777777" w:rsidTr="00335CBD">
        <w:tc>
          <w:tcPr>
            <w:tcW w:w="2409" w:type="dxa"/>
          </w:tcPr>
          <w:p w14:paraId="7C9A9C8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52734B0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Data di nascita</w:t>
            </w:r>
          </w:p>
          <w:p w14:paraId="2C11DB5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4418F20C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43771C6B" w14:textId="77777777" w:rsidTr="00335CBD">
        <w:tc>
          <w:tcPr>
            <w:tcW w:w="2409" w:type="dxa"/>
          </w:tcPr>
          <w:p w14:paraId="0CFCFE2F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B0112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Codice Fiscale</w:t>
            </w:r>
          </w:p>
          <w:p w14:paraId="5D8E512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</w:tcPr>
          <w:p w14:paraId="37CCB637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</w:tbl>
    <w:p w14:paraId="498C3C77" w14:textId="77777777" w:rsidR="00B90647" w:rsidRPr="00335CBD" w:rsidRDefault="00B90647" w:rsidP="002F4C94">
      <w:pPr>
        <w:rPr>
          <w:rFonts w:ascii="Arial" w:hAnsi="Arial" w:cs="Arial"/>
        </w:rPr>
      </w:pPr>
    </w:p>
    <w:p w14:paraId="10DAD917" w14:textId="77777777" w:rsidR="00B90647" w:rsidRPr="00335CBD" w:rsidRDefault="00B90647" w:rsidP="002710D8">
      <w:pPr>
        <w:ind w:left="360"/>
        <w:rPr>
          <w:rFonts w:ascii="Arial" w:hAnsi="Arial" w:cs="Arial"/>
        </w:rPr>
      </w:pPr>
    </w:p>
    <w:p w14:paraId="435FF4FF" w14:textId="23F88A35" w:rsidR="002710D8" w:rsidRDefault="002710D8" w:rsidP="002710D8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2232BBB4" w14:textId="77777777" w:rsidR="00335CBD" w:rsidRPr="00335CBD" w:rsidRDefault="00335CBD" w:rsidP="002710D8">
      <w:pPr>
        <w:ind w:left="360"/>
        <w:rPr>
          <w:rFonts w:ascii="Arial" w:hAnsi="Arial" w:cs="Arial"/>
        </w:rPr>
      </w:pPr>
    </w:p>
    <w:p w14:paraId="5822398A" w14:textId="61F26FE8" w:rsidR="002710D8" w:rsidRDefault="002710D8" w:rsidP="00E3342A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  <w:t xml:space="preserve">                 </w:t>
      </w:r>
      <w:r w:rsidRPr="00335CBD">
        <w:rPr>
          <w:rFonts w:ascii="Arial" w:hAnsi="Arial" w:cs="Arial"/>
          <w:color w:val="000000"/>
        </w:rPr>
        <w:t>Firma del Legale rappresentante o altro soggetto autorizzato</w:t>
      </w:r>
    </w:p>
    <w:p w14:paraId="63929A57" w14:textId="287F3CD6" w:rsidR="00335CBD" w:rsidRPr="00335CBD" w:rsidRDefault="00335CBD" w:rsidP="00E3342A">
      <w:pPr>
        <w:widowControl w:val="0"/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……………………………………………..</w:t>
      </w:r>
    </w:p>
    <w:p w14:paraId="3AFC1B2E" w14:textId="77777777" w:rsidR="00335CBD" w:rsidRDefault="00335CBD" w:rsidP="00FC48C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73A4746D" w14:textId="77777777" w:rsidR="00335CBD" w:rsidRDefault="00335C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492B6FC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3B7E933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560E22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EC6E21C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8AE48BB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0E8C2390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0ADF4A61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835C0AA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41742A7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4242D6E6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06ED6858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B968CDF" w14:textId="77777777" w:rsidR="00D1041D" w:rsidRDefault="00D1041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59E48A5" w14:textId="5CC8BA0E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  <w:r w:rsidRPr="00335CBD">
        <w:rPr>
          <w:rFonts w:ascii="Arial" w:eastAsia="Times New Roman" w:hAnsi="Arial" w:cs="Arial"/>
          <w:b/>
          <w:kern w:val="3"/>
          <w:u w:val="single"/>
        </w:rPr>
        <w:lastRenderedPageBreak/>
        <w:t>DICHIARAZIONE DI SUBAPPALTO</w:t>
      </w:r>
    </w:p>
    <w:p w14:paraId="59234760" w14:textId="77777777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412675F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L’operatore economico dichiara di voler subappaltare o concedere in cottimo le seguenti prestazioni (specificare se si intende dare in subappalto lavorazioni, rientranti tra quelle maggiormente esposte a rischio di infiltrazione mafiosa ai sensi dell’articolo 1, comma 53 della Legge 6 novembre 2012, n. 190 elencate nel bando di gara/lettera di invito):</w:t>
      </w:r>
    </w:p>
    <w:p w14:paraId="211463FB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854" w:type="dxa"/>
        <w:tblInd w:w="-3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854"/>
      </w:tblGrid>
      <w:tr w:rsidR="0016574C" w:rsidRPr="00335CBD" w14:paraId="5AC1696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C5E11" w14:textId="77777777" w:rsidR="0016574C" w:rsidRPr="00335CBD" w:rsidRDefault="0016574C" w:rsidP="004F21FC">
            <w:pPr>
              <w:ind w:right="1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35CBD">
              <w:rPr>
                <w:rFonts w:ascii="Arial" w:hAnsi="Arial" w:cs="Arial"/>
                <w:b/>
                <w:bCs/>
                <w:i/>
                <w:iCs/>
              </w:rPr>
              <w:t xml:space="preserve">PRESTAZIONI </w:t>
            </w:r>
          </w:p>
        </w:tc>
      </w:tr>
      <w:tr w:rsidR="0016574C" w:rsidRPr="00335CBD" w14:paraId="04135688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42E0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3E88D7E" w14:textId="77777777" w:rsidTr="004F21FC">
        <w:trPr>
          <w:trHeight w:val="514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59FF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19210D2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C603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4F0CC8D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3D27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</w:tbl>
    <w:p w14:paraId="24E3E65C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7CD221" w14:textId="77777777" w:rsidR="009C7D40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128B1E" w14:textId="5F96147A" w:rsidR="0016574C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E, in caso di esercizio di detta facoltà di subappaltare a soggetti in possesso dei requisiti di cui all’art. 94 e 95 del D.Lgs. n. 36/2023 (e s.m. i), e che, ai sensi dell’art. 119 comma 2 del D.Lgs. n. 36/2023 risultino iscritti nell’elenco dei fornitori, prestatori di servizi, esecutori di lavori di cui al comma 52 dell’art. 1 della legge 6 novembre 2012, n. 190 ovvero nell’anagrafe antimafia degli esecutori istituita dall’articolo 30 del decreto legge 17 ottobre 2016, n. 189, convertito, con modificazioni, dalla legge 15 dicembre 2016, n. 229.</w:t>
      </w:r>
    </w:p>
    <w:p w14:paraId="4836C310" w14:textId="77777777" w:rsidR="0016574C" w:rsidRPr="00335CBD" w:rsidRDefault="0016574C" w:rsidP="0016574C">
      <w:pPr>
        <w:ind w:left="360"/>
        <w:rPr>
          <w:rFonts w:ascii="Arial" w:hAnsi="Arial" w:cs="Arial"/>
        </w:rPr>
      </w:pPr>
    </w:p>
    <w:p w14:paraId="77E616CC" w14:textId="77777777" w:rsidR="0016574C" w:rsidRPr="00335CBD" w:rsidRDefault="0016574C" w:rsidP="0016574C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51059615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5E5B74C6" w14:textId="57BBCF2A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="00294C6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D68A8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</w:t>
      </w:r>
    </w:p>
    <w:p w14:paraId="759BC544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B1055B5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4A82323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4C63" w14:paraId="0C577287" w14:textId="77777777" w:rsidTr="00294C63">
        <w:tc>
          <w:tcPr>
            <w:tcW w:w="9854" w:type="dxa"/>
          </w:tcPr>
          <w:p w14:paraId="788AE7D6" w14:textId="77777777" w:rsidR="00294C63" w:rsidRPr="001D68A8" w:rsidRDefault="00294C63" w:rsidP="00294C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03ECF18F" w14:textId="77777777" w:rsidR="00294C63" w:rsidRPr="001D68A8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6CB325A" w14:textId="4A1E3903" w:rsidR="00294C63" w:rsidRPr="00294C63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01DB28EA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F6051A5" w14:textId="56E04060" w:rsidR="00DD15BD" w:rsidRPr="001D68A8" w:rsidRDefault="00DD15BD" w:rsidP="00404CB3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1D68A8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C469D0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95001"/>
    <w:multiLevelType w:val="multilevel"/>
    <w:tmpl w:val="134211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7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4BCD45DB"/>
    <w:multiLevelType w:val="multilevel"/>
    <w:tmpl w:val="59F8FC4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5742E"/>
    <w:multiLevelType w:val="multilevel"/>
    <w:tmpl w:val="CF18414C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B288B"/>
    <w:multiLevelType w:val="hybridMultilevel"/>
    <w:tmpl w:val="241469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8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9"/>
  </w:num>
  <w:num w:numId="4" w16cid:durableId="1755322973">
    <w:abstractNumId w:val="36"/>
  </w:num>
  <w:num w:numId="5" w16cid:durableId="787503053">
    <w:abstractNumId w:val="28"/>
  </w:num>
  <w:num w:numId="6" w16cid:durableId="378896169">
    <w:abstractNumId w:val="35"/>
  </w:num>
  <w:num w:numId="7" w16cid:durableId="1166285937">
    <w:abstractNumId w:val="30"/>
  </w:num>
  <w:num w:numId="8" w16cid:durableId="1698387113">
    <w:abstractNumId w:val="10"/>
  </w:num>
  <w:num w:numId="9" w16cid:durableId="360783131">
    <w:abstractNumId w:val="19"/>
  </w:num>
  <w:num w:numId="10" w16cid:durableId="906110263">
    <w:abstractNumId w:val="24"/>
  </w:num>
  <w:num w:numId="11" w16cid:durableId="311103642">
    <w:abstractNumId w:val="20"/>
  </w:num>
  <w:num w:numId="12" w16cid:durableId="1630625136">
    <w:abstractNumId w:val="14"/>
  </w:num>
  <w:num w:numId="13" w16cid:durableId="711465611">
    <w:abstractNumId w:val="16"/>
  </w:num>
  <w:num w:numId="14" w16cid:durableId="960496536">
    <w:abstractNumId w:val="22"/>
  </w:num>
  <w:num w:numId="15" w16cid:durableId="125778452">
    <w:abstractNumId w:val="18"/>
  </w:num>
  <w:num w:numId="16" w16cid:durableId="1081177300">
    <w:abstractNumId w:val="18"/>
    <w:lvlOverride w:ilvl="0">
      <w:startOverride w:val="1"/>
    </w:lvlOverride>
  </w:num>
  <w:num w:numId="17" w16cid:durableId="848913542">
    <w:abstractNumId w:val="29"/>
  </w:num>
  <w:num w:numId="18" w16cid:durableId="1194198328">
    <w:abstractNumId w:val="33"/>
  </w:num>
  <w:num w:numId="19" w16cid:durableId="1268734839">
    <w:abstractNumId w:val="17"/>
  </w:num>
  <w:num w:numId="20" w16cid:durableId="1090467581">
    <w:abstractNumId w:val="11"/>
  </w:num>
  <w:num w:numId="21" w16cid:durableId="1273782364">
    <w:abstractNumId w:val="15"/>
  </w:num>
  <w:num w:numId="22" w16cid:durableId="336615119">
    <w:abstractNumId w:val="39"/>
  </w:num>
  <w:num w:numId="23" w16cid:durableId="650838327">
    <w:abstractNumId w:val="32"/>
  </w:num>
  <w:num w:numId="24" w16cid:durableId="2005549874">
    <w:abstractNumId w:val="27"/>
  </w:num>
  <w:num w:numId="25" w16cid:durableId="1822429309">
    <w:abstractNumId w:val="38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8"/>
  </w:num>
  <w:num w:numId="29" w16cid:durableId="1635603428">
    <w:abstractNumId w:val="26"/>
  </w:num>
  <w:num w:numId="30" w16cid:durableId="2031494078">
    <w:abstractNumId w:val="13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2"/>
  </w:num>
  <w:num w:numId="34" w16cid:durableId="30107921">
    <w:abstractNumId w:val="37"/>
  </w:num>
  <w:num w:numId="35" w16cid:durableId="464781322">
    <w:abstractNumId w:val="34"/>
  </w:num>
  <w:num w:numId="36" w16cid:durableId="2011830798">
    <w:abstractNumId w:val="31"/>
  </w:num>
  <w:num w:numId="37" w16cid:durableId="1271624018">
    <w:abstractNumId w:val="25"/>
  </w:num>
  <w:num w:numId="38" w16cid:durableId="1073746469">
    <w:abstractNumId w:val="7"/>
  </w:num>
  <w:num w:numId="39" w16cid:durableId="746805494">
    <w:abstractNumId w:val="23"/>
  </w:num>
  <w:num w:numId="40" w16cid:durableId="1293176331">
    <w:abstractNumId w:val="6"/>
  </w:num>
  <w:num w:numId="41" w16cid:durableId="12926358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13AC3"/>
    <w:rsid w:val="00014359"/>
    <w:rsid w:val="000258C2"/>
    <w:rsid w:val="0005791D"/>
    <w:rsid w:val="000722F2"/>
    <w:rsid w:val="0008126C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19D8"/>
    <w:rsid w:val="00134250"/>
    <w:rsid w:val="001541F2"/>
    <w:rsid w:val="0015629E"/>
    <w:rsid w:val="0016574C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50EF"/>
    <w:rsid w:val="00217FA3"/>
    <w:rsid w:val="00236E46"/>
    <w:rsid w:val="0024011C"/>
    <w:rsid w:val="00242CEC"/>
    <w:rsid w:val="002454E2"/>
    <w:rsid w:val="00260349"/>
    <w:rsid w:val="002710D8"/>
    <w:rsid w:val="002767D3"/>
    <w:rsid w:val="00293203"/>
    <w:rsid w:val="002932A7"/>
    <w:rsid w:val="002947DB"/>
    <w:rsid w:val="00294C63"/>
    <w:rsid w:val="00295485"/>
    <w:rsid w:val="002F4C94"/>
    <w:rsid w:val="0030107B"/>
    <w:rsid w:val="00310ECB"/>
    <w:rsid w:val="0032071A"/>
    <w:rsid w:val="003232AA"/>
    <w:rsid w:val="003257DE"/>
    <w:rsid w:val="00330466"/>
    <w:rsid w:val="00335CBD"/>
    <w:rsid w:val="00350295"/>
    <w:rsid w:val="0035071E"/>
    <w:rsid w:val="00377CEE"/>
    <w:rsid w:val="00383FD5"/>
    <w:rsid w:val="00385AA9"/>
    <w:rsid w:val="003A247E"/>
    <w:rsid w:val="003A6965"/>
    <w:rsid w:val="003B04B3"/>
    <w:rsid w:val="003B415E"/>
    <w:rsid w:val="003F7349"/>
    <w:rsid w:val="00404CB3"/>
    <w:rsid w:val="004167DD"/>
    <w:rsid w:val="00423C8A"/>
    <w:rsid w:val="00426043"/>
    <w:rsid w:val="004416AC"/>
    <w:rsid w:val="004744AE"/>
    <w:rsid w:val="00475647"/>
    <w:rsid w:val="004842CC"/>
    <w:rsid w:val="004844EF"/>
    <w:rsid w:val="00496377"/>
    <w:rsid w:val="004A3B2C"/>
    <w:rsid w:val="004C104E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79FD"/>
    <w:rsid w:val="00577D37"/>
    <w:rsid w:val="005A2DB3"/>
    <w:rsid w:val="005A7575"/>
    <w:rsid w:val="005B0D68"/>
    <w:rsid w:val="005B678B"/>
    <w:rsid w:val="005C7D2B"/>
    <w:rsid w:val="005C7F37"/>
    <w:rsid w:val="005F2940"/>
    <w:rsid w:val="00601594"/>
    <w:rsid w:val="006039E8"/>
    <w:rsid w:val="006059E6"/>
    <w:rsid w:val="00616F89"/>
    <w:rsid w:val="006221D7"/>
    <w:rsid w:val="00633F1E"/>
    <w:rsid w:val="00650198"/>
    <w:rsid w:val="00655F65"/>
    <w:rsid w:val="00667C3C"/>
    <w:rsid w:val="006713AC"/>
    <w:rsid w:val="00684A98"/>
    <w:rsid w:val="00687823"/>
    <w:rsid w:val="006908CA"/>
    <w:rsid w:val="006928F0"/>
    <w:rsid w:val="006A7891"/>
    <w:rsid w:val="006A7902"/>
    <w:rsid w:val="006B3938"/>
    <w:rsid w:val="006C188A"/>
    <w:rsid w:val="006C71E2"/>
    <w:rsid w:val="006D2179"/>
    <w:rsid w:val="006D242D"/>
    <w:rsid w:val="006D2616"/>
    <w:rsid w:val="006F4ECC"/>
    <w:rsid w:val="00706B28"/>
    <w:rsid w:val="00716CB7"/>
    <w:rsid w:val="0072796F"/>
    <w:rsid w:val="0073153A"/>
    <w:rsid w:val="007535C0"/>
    <w:rsid w:val="00777EAF"/>
    <w:rsid w:val="00785D77"/>
    <w:rsid w:val="00786F94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94F6E"/>
    <w:rsid w:val="008A11B8"/>
    <w:rsid w:val="008C2FD6"/>
    <w:rsid w:val="008C59D8"/>
    <w:rsid w:val="008D5801"/>
    <w:rsid w:val="008E5703"/>
    <w:rsid w:val="008F19FD"/>
    <w:rsid w:val="008F2412"/>
    <w:rsid w:val="008F728B"/>
    <w:rsid w:val="0090164C"/>
    <w:rsid w:val="00902611"/>
    <w:rsid w:val="00910287"/>
    <w:rsid w:val="0091571D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752C7"/>
    <w:rsid w:val="009810AD"/>
    <w:rsid w:val="00985785"/>
    <w:rsid w:val="009A0880"/>
    <w:rsid w:val="009A7421"/>
    <w:rsid w:val="009A76D6"/>
    <w:rsid w:val="009C2362"/>
    <w:rsid w:val="009C2435"/>
    <w:rsid w:val="009C491D"/>
    <w:rsid w:val="009C7D40"/>
    <w:rsid w:val="009E09CD"/>
    <w:rsid w:val="009E2D74"/>
    <w:rsid w:val="009E3196"/>
    <w:rsid w:val="009E596F"/>
    <w:rsid w:val="009F78FE"/>
    <w:rsid w:val="00A0075B"/>
    <w:rsid w:val="00A16517"/>
    <w:rsid w:val="00A16F70"/>
    <w:rsid w:val="00A2168A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66904"/>
    <w:rsid w:val="00B82DCA"/>
    <w:rsid w:val="00B90647"/>
    <w:rsid w:val="00B96526"/>
    <w:rsid w:val="00BA34F7"/>
    <w:rsid w:val="00BA3AFD"/>
    <w:rsid w:val="00BB13FE"/>
    <w:rsid w:val="00BB28D5"/>
    <w:rsid w:val="00BB5356"/>
    <w:rsid w:val="00C14934"/>
    <w:rsid w:val="00C34DE0"/>
    <w:rsid w:val="00C36157"/>
    <w:rsid w:val="00C469D0"/>
    <w:rsid w:val="00C55055"/>
    <w:rsid w:val="00C64497"/>
    <w:rsid w:val="00C65130"/>
    <w:rsid w:val="00C7629E"/>
    <w:rsid w:val="00C85A88"/>
    <w:rsid w:val="00C90B26"/>
    <w:rsid w:val="00C9210E"/>
    <w:rsid w:val="00CB0610"/>
    <w:rsid w:val="00CB7283"/>
    <w:rsid w:val="00CC07A9"/>
    <w:rsid w:val="00CE2CF0"/>
    <w:rsid w:val="00CF1A02"/>
    <w:rsid w:val="00D07EDF"/>
    <w:rsid w:val="00D1041D"/>
    <w:rsid w:val="00D439A6"/>
    <w:rsid w:val="00D5774B"/>
    <w:rsid w:val="00D911C3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525F"/>
    <w:rsid w:val="00E3342A"/>
    <w:rsid w:val="00E65B79"/>
    <w:rsid w:val="00E71D1B"/>
    <w:rsid w:val="00EA3B44"/>
    <w:rsid w:val="00EA63FC"/>
    <w:rsid w:val="00ED1415"/>
    <w:rsid w:val="00ED7E20"/>
    <w:rsid w:val="00EE5397"/>
    <w:rsid w:val="00F00516"/>
    <w:rsid w:val="00F06346"/>
    <w:rsid w:val="00F10F1C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4805"/>
    <w:rsid w:val="00F96D84"/>
    <w:rsid w:val="00FA116D"/>
    <w:rsid w:val="00FA18D3"/>
    <w:rsid w:val="00FB62DD"/>
    <w:rsid w:val="00FC356D"/>
    <w:rsid w:val="00FC48C5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E09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9E09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1613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12629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Anna Ferri</cp:lastModifiedBy>
  <cp:revision>47</cp:revision>
  <cp:lastPrinted>2023-11-17T07:45:00Z</cp:lastPrinted>
  <dcterms:created xsi:type="dcterms:W3CDTF">2023-12-07T15:51:00Z</dcterms:created>
  <dcterms:modified xsi:type="dcterms:W3CDTF">2025-10-22T10:16:00Z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